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1854">
      <w:pPr>
        <w:pStyle w:val="2"/>
        <w:spacing w:line="276" w:lineRule="auto"/>
        <w:divId w:val="1965453865"/>
        <w:rPr>
          <w:rFonts w:eastAsia="Times New Roman"/>
        </w:rPr>
      </w:pPr>
      <w:r>
        <w:rPr>
          <w:rFonts w:eastAsia="Times New Roman"/>
        </w:rPr>
        <w:t>Сценарий литературной гостиной к Международному дню «спасибо»</w:t>
      </w:r>
    </w:p>
    <w:p w:rsidR="00000000" w:rsidRDefault="00621854">
      <w:pPr>
        <w:spacing w:line="276" w:lineRule="auto"/>
        <w:ind w:left="686"/>
        <w:divId w:val="1488402090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621854">
      <w:pPr>
        <w:spacing w:after="103" w:line="276" w:lineRule="auto"/>
        <w:ind w:left="720"/>
        <w:divId w:val="1488402090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621854">
      <w:pPr>
        <w:spacing w:line="276" w:lineRule="auto"/>
        <w:ind w:left="686"/>
        <w:divId w:val="1488402090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621854">
      <w:pPr>
        <w:spacing w:after="103" w:line="276" w:lineRule="auto"/>
        <w:ind w:left="720"/>
        <w:divId w:val="1488402090"/>
        <w:rPr>
          <w:rFonts w:eastAsia="Times New Roman"/>
        </w:rPr>
      </w:pPr>
      <w:r>
        <w:rPr>
          <w:rFonts w:eastAsia="Times New Roman"/>
        </w:rPr>
        <w:t>закрепить знания о вежливости в различных жизненных ситуациях.</w:t>
      </w:r>
    </w:p>
    <w:p w:rsidR="00000000" w:rsidRDefault="00621854">
      <w:pPr>
        <w:spacing w:line="276" w:lineRule="auto"/>
        <w:ind w:left="686"/>
        <w:divId w:val="1488402090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621854">
      <w:pPr>
        <w:spacing w:after="103" w:line="276" w:lineRule="auto"/>
        <w:ind w:left="720"/>
        <w:divId w:val="1488402090"/>
        <w:rPr>
          <w:rFonts w:eastAsia="Times New Roman"/>
        </w:rPr>
      </w:pPr>
      <w:r>
        <w:rPr>
          <w:rFonts w:eastAsia="Times New Roman"/>
        </w:rPr>
        <w:t>дать представление о празднике, воспитать доброжелательное отношение к окружающим, создание праздничного настроения.</w:t>
      </w:r>
    </w:p>
    <w:p w:rsidR="00000000" w:rsidRDefault="00621854">
      <w:pPr>
        <w:spacing w:line="276" w:lineRule="auto"/>
        <w:ind w:left="686"/>
        <w:divId w:val="1488402090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621854">
      <w:pPr>
        <w:spacing w:after="103" w:line="276" w:lineRule="auto"/>
        <w:ind w:left="720"/>
        <w:divId w:val="1488402090"/>
        <w:rPr>
          <w:rFonts w:eastAsia="Times New Roman"/>
        </w:rPr>
      </w:pPr>
      <w:r>
        <w:rPr>
          <w:rFonts w:eastAsia="Times New Roman"/>
        </w:rPr>
        <w:t>приятная музыка для начала и завершения мероприятия, приятная фоновая музыка; зал украшен картинками с улыбающимися людьми.</w:t>
      </w:r>
    </w:p>
    <w:p w:rsidR="00000000" w:rsidRDefault="00621854">
      <w:pPr>
        <w:spacing w:line="276" w:lineRule="auto"/>
        <w:ind w:left="686"/>
        <w:divId w:val="1488402090"/>
        <w:rPr>
          <w:rFonts w:eastAsia="Times New Roman"/>
        </w:rPr>
      </w:pPr>
      <w:r>
        <w:rPr>
          <w:rFonts w:eastAsia="Times New Roman"/>
        </w:rPr>
        <w:t>Обору</w:t>
      </w:r>
      <w:r>
        <w:rPr>
          <w:rFonts w:eastAsia="Times New Roman"/>
        </w:rPr>
        <w:t>дование</w:t>
      </w:r>
    </w:p>
    <w:p w:rsidR="00000000" w:rsidRDefault="00621854">
      <w:pPr>
        <w:spacing w:after="103" w:line="276" w:lineRule="auto"/>
        <w:ind w:left="720"/>
        <w:divId w:val="1488402090"/>
        <w:rPr>
          <w:rFonts w:eastAsia="Times New Roman"/>
        </w:rPr>
      </w:pPr>
      <w:r>
        <w:rPr>
          <w:rFonts w:eastAsia="Times New Roman"/>
        </w:rPr>
        <w:t>проектор, экран, ноутбук.</w:t>
      </w:r>
    </w:p>
    <w:p w:rsidR="00000000" w:rsidRDefault="00621854">
      <w:pPr>
        <w:spacing w:line="276" w:lineRule="auto"/>
        <w:ind w:left="686"/>
        <w:divId w:val="1488402090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621854">
      <w:pPr>
        <w:spacing w:after="103" w:line="276" w:lineRule="auto"/>
        <w:ind w:left="720"/>
        <w:divId w:val="1488402090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621854">
      <w:pPr>
        <w:spacing w:after="103" w:line="276" w:lineRule="auto"/>
        <w:ind w:left="720"/>
        <w:divId w:val="1488402090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</w:p>
    <w:p w:rsidR="00000000" w:rsidRDefault="00621854">
      <w:pPr>
        <w:pStyle w:val="a3"/>
        <w:spacing w:line="276" w:lineRule="auto"/>
        <w:jc w:val="center"/>
        <w:divId w:val="126434037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621854">
      <w:pPr>
        <w:pStyle w:val="a3"/>
        <w:spacing w:line="276" w:lineRule="auto"/>
        <w:jc w:val="center"/>
        <w:divId w:val="126434037"/>
      </w:pPr>
      <w:r>
        <w:t>(</w:t>
      </w:r>
      <w:proofErr w:type="gramStart"/>
      <w:r>
        <w:t>В</w:t>
      </w:r>
      <w:proofErr w:type="gramEnd"/>
      <w:r>
        <w:t xml:space="preserve"> зале играет приятная музыка, зрители заходят в зал.</w:t>
      </w:r>
      <w:r>
        <w:t>)</w:t>
      </w:r>
    </w:p>
    <w:p w:rsidR="00000000" w:rsidRDefault="00621854">
      <w:pPr>
        <w:pStyle w:val="a3"/>
        <w:spacing w:line="276" w:lineRule="auto"/>
        <w:divId w:val="126434037"/>
      </w:pPr>
      <w:r>
        <w:rPr>
          <w:rStyle w:val="a4"/>
        </w:rPr>
        <w:t xml:space="preserve">Ведущий: </w:t>
      </w:r>
      <w:r>
        <w:t xml:space="preserve">Здравствуйте дорогие друзья, я благодарю всех присутствующих </w:t>
      </w:r>
      <w:proofErr w:type="gramStart"/>
      <w:r>
        <w:t>за то что</w:t>
      </w:r>
      <w:proofErr w:type="gramEnd"/>
      <w:r>
        <w:t xml:space="preserve"> вы на</w:t>
      </w:r>
      <w:r>
        <w:t>шли время и посетили нашу встречу. Сегодня мы с вами узнаем очень интересную историю про весьма необычный праздник – Международный день спасибо! Все мы привыкли благодарить за оказанные услуги или помощь, и сегодня мы узнаем, как появилась эта традиция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rPr>
          <w:rStyle w:val="a4"/>
        </w:rPr>
        <w:t>Ве</w:t>
      </w:r>
      <w:r>
        <w:rPr>
          <w:rStyle w:val="a4"/>
        </w:rPr>
        <w:t xml:space="preserve">дущий: </w:t>
      </w:r>
      <w:proofErr w:type="gramStart"/>
      <w:r>
        <w:t>С</w:t>
      </w:r>
      <w:proofErr w:type="gramEnd"/>
      <w:r>
        <w:t xml:space="preserve"> ранних лет каждого учат хорошим манерам, а слово «спасибо», в честь которого отмечают праздник 11 января, называют волшебным. С его помощью удается искренне отблагодарить человека за хороший поступок или доброе слово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Международный день спасибо со</w:t>
      </w:r>
      <w:r>
        <w:t>здан для того, чтобы подчеркнуть важность и значимость, силу и смысл одного единственного слова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Слайд 1</w:t>
      </w:r>
      <w:r>
        <w:t>.</w:t>
      </w:r>
    </w:p>
    <w:p w:rsidR="00000000" w:rsidRDefault="00EB3112">
      <w:pPr>
        <w:spacing w:line="276" w:lineRule="auto"/>
        <w:divId w:val="126434037"/>
        <w:rPr>
          <w:rFonts w:eastAsia="Times New Roman"/>
        </w:rPr>
      </w:pPr>
      <w:r>
        <w:rPr>
          <w:rFonts w:eastAsia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0pt;height:135pt">
            <v:imagedata r:id="rId4" o:title="1"/>
          </v:shape>
        </w:pict>
      </w:r>
    </w:p>
    <w:p w:rsidR="00000000" w:rsidRDefault="00621854">
      <w:pPr>
        <w:pStyle w:val="a3"/>
        <w:spacing w:line="276" w:lineRule="auto"/>
        <w:divId w:val="126434037"/>
      </w:pPr>
      <w:r>
        <w:t xml:space="preserve">Вежливость ценилась во все времена, ведь слова благодарности имеют магическую силу. С их помощью люди передают друг другу радость, положительные эмоции, свое внимание. Психологи </w:t>
      </w:r>
      <w:r>
        <w:t>рекомендуют произносить слова благодарности как можно чаще, улыбаясь при этом и произнося их от чистого сердца. Ведь слово «спасибо» произошло от сочетания слов «спаси бог», которое раньше произносилось очень часто. Благодарить людей нельзя в состоянии раз</w:t>
      </w:r>
      <w:r>
        <w:t>дражения, потому что тогда благодарность не достигнет своей цели – она не принесет радость. День 11 января считается самым вежливым днем в году, в этот день весь мир отмечает Международный день «спасибо»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Именно в этот день в мире отмечается Всемирный День</w:t>
      </w:r>
      <w:r>
        <w:t xml:space="preserve"> «Спасибо». А если по-русски, то День Благодарения, примерно так можно перевести с английского выражение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Для нормального, адекватного человека Международный День «Спасибо» не должен ограничиваться только 11 января. Люди благодарят друг друга</w:t>
      </w:r>
      <w:r>
        <w:t xml:space="preserve"> ежедневно, по большим и маленьким поводам. Просто говоря слова благодарности на автомате или от всей души. На самом деле, считается, что слово «спасибо» не простое, а волшебное, причем совершенно неважно на каком из языков оно звучит, самое главное – это </w:t>
      </w:r>
      <w:r>
        <w:t>энергетический, позитивный посыл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Слайд 2</w:t>
      </w:r>
      <w:r>
        <w:t>.</w:t>
      </w:r>
    </w:p>
    <w:p w:rsidR="00000000" w:rsidRDefault="00EB3112">
      <w:pPr>
        <w:spacing w:line="276" w:lineRule="auto"/>
        <w:divId w:val="126434037"/>
        <w:rPr>
          <w:rFonts w:eastAsia="Times New Roman"/>
        </w:rPr>
      </w:pPr>
      <w:r>
        <w:rPr>
          <w:rFonts w:eastAsia="Times New Roman"/>
          <w:noProof/>
        </w:rPr>
        <w:lastRenderedPageBreak/>
        <w:pict>
          <v:shape id="_x0000_i1032" type="#_x0000_t75" style="width:467.25pt;height:308.25pt">
            <v:imagedata r:id="rId5" o:title="2"/>
          </v:shape>
        </w:pict>
      </w:r>
    </w:p>
    <w:p w:rsidR="00000000" w:rsidRDefault="00621854">
      <w:pPr>
        <w:pStyle w:val="a3"/>
        <w:spacing w:line="276" w:lineRule="auto"/>
        <w:divId w:val="126434037"/>
      </w:pPr>
      <w:r>
        <w:rPr>
          <w:rStyle w:val="a4"/>
        </w:rPr>
        <w:t xml:space="preserve">Ведущий: </w:t>
      </w:r>
      <w:r>
        <w:t>Если вернуться к нашему варианту благодарственного слова, то происходит оно от двух слов – спаси Бог. Если обратиться к</w:t>
      </w:r>
      <w:r>
        <w:t xml:space="preserve"> английскому варианту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, то корни этого слова уходят в глубокую древность и означают не просто вежливую благодарность. Интересно, что в отличие от христиан, староверы всячески избегают этого слова в своей речи. Они считают, что слово «спасибо» вовс</w:t>
      </w:r>
      <w:r>
        <w:t>е не от Бога, а от Бая. То есть получается, что люди обращаются за просьбой о спасении не к Богу, а к одному из языческих богов по имени Бай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В Международный день «Спасибо» продолжим поиски сакральных смыслов простого человеческого «спасибо». Современные п</w:t>
      </w:r>
      <w:r>
        <w:t xml:space="preserve">сихологи даже ввели в оборот специальный термин – словесные поглаживания. Считается, что с помощью таких невидимых прикосновений, люди согревают друг друга и стараются говорить это в целях успокоения. </w:t>
      </w:r>
      <w:proofErr w:type="gramStart"/>
      <w:r>
        <w:t>В любом случая</w:t>
      </w:r>
      <w:proofErr w:type="gramEnd"/>
      <w:r>
        <w:t>, благодаря человека за что-то, важно вло</w:t>
      </w:r>
      <w:r>
        <w:t>жить в эти слова не просто звуки, наборы букв, а наделить их энергетическим смыслом, произнести их с искренностью и от чистого сердца. Ведь так по-разному можно сказать «спасибо». И от души, и совсем в пустую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rPr>
          <w:rStyle w:val="a4"/>
        </w:rPr>
        <w:t xml:space="preserve">Ведущий: </w:t>
      </w:r>
      <w:r>
        <w:t>Несмотря на то, что русский словарь п</w:t>
      </w:r>
      <w:r>
        <w:t>одтверждает «божественное» происхождение обыденного для нас способа выражения благодарности, далеко не все считают также. Например, староверы полагают, будто прародителем слова «спасибо» является комбинация «спаси Бай», где последний – один из пантеона язы</w:t>
      </w:r>
      <w:r>
        <w:t>ческих богов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Произношение данного выражения приравнивается ими к греховному действию, совершаемому против Творца. В христианской же религии «спасибо» часто заменяют на “</w:t>
      </w:r>
      <w:proofErr w:type="spellStart"/>
      <w:r>
        <w:t>Спасиси</w:t>
      </w:r>
      <w:proofErr w:type="spellEnd"/>
      <w:r>
        <w:t xml:space="preserve"> Бог”, «спаси Господь» или «спаси Христос», но не потому, что первое считается </w:t>
      </w:r>
      <w:r>
        <w:lastRenderedPageBreak/>
        <w:t>плохим или оскорбляющим Высшие Силы, а по причине частично утраченного им первоначального значения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Слайд 3</w:t>
      </w:r>
      <w:r>
        <w:t>.</w:t>
      </w:r>
    </w:p>
    <w:p w:rsidR="00000000" w:rsidRDefault="00EB3112">
      <w:pPr>
        <w:spacing w:line="276" w:lineRule="auto"/>
        <w:divId w:val="126434037"/>
        <w:rPr>
          <w:rFonts w:eastAsia="Times New Roman"/>
        </w:rPr>
      </w:pPr>
      <w:r>
        <w:rPr>
          <w:rFonts w:eastAsia="Times New Roman"/>
          <w:noProof/>
        </w:rPr>
        <w:pict>
          <v:shape id="_x0000_i1033" type="#_x0000_t75" style="width:467.25pt;height:323.25pt">
            <v:imagedata r:id="rId6" o:title="3"/>
          </v:shape>
        </w:pict>
      </w:r>
    </w:p>
    <w:p w:rsidR="00000000" w:rsidRDefault="00621854">
      <w:pPr>
        <w:pStyle w:val="a3"/>
        <w:spacing w:line="276" w:lineRule="auto"/>
        <w:divId w:val="126434037"/>
      </w:pPr>
      <w:r>
        <w:t>Если обратиться к более глубокому прошлому, выяснится интересное обстоятельство: оказывается, во главе исторической цепочки слов благодарности стоит вовсе не предшественник сегодняшнего «спаси</w:t>
      </w:r>
      <w:r>
        <w:t>бо» — «благодарю», а украинское «</w:t>
      </w:r>
      <w:proofErr w:type="spellStart"/>
      <w:r>
        <w:t>дякую</w:t>
      </w:r>
      <w:proofErr w:type="spellEnd"/>
      <w:r>
        <w:t>»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 xml:space="preserve">Изначально оно было типично русским выражением и послужило толчком к появлению аналогичных разговорных форм в других языках: например, в польском – </w:t>
      </w:r>
      <w:proofErr w:type="spellStart"/>
      <w:r>
        <w:t>dziękuję</w:t>
      </w:r>
      <w:proofErr w:type="spellEnd"/>
      <w:r>
        <w:t xml:space="preserve">, болгарском – </w:t>
      </w:r>
      <w:proofErr w:type="spellStart"/>
      <w:r>
        <w:t>дзякуй</w:t>
      </w:r>
      <w:proofErr w:type="spellEnd"/>
      <w:r>
        <w:t>. Корни этого слова-предка уходят в да</w:t>
      </w:r>
      <w:r>
        <w:t xml:space="preserve">лекие времена до нашей эры, доказательством чему является упоминание его в летописи </w:t>
      </w:r>
      <w:proofErr w:type="spellStart"/>
      <w:r>
        <w:t>русов</w:t>
      </w:r>
      <w:proofErr w:type="spellEnd"/>
      <w:r>
        <w:t xml:space="preserve"> под названием «</w:t>
      </w:r>
      <w:proofErr w:type="spellStart"/>
      <w:r>
        <w:t>Велесова</w:t>
      </w:r>
      <w:proofErr w:type="spellEnd"/>
      <w:r>
        <w:t xml:space="preserve"> Книга»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rPr>
          <w:rStyle w:val="a4"/>
        </w:rPr>
        <w:t>Ведущий:</w:t>
      </w:r>
      <w:r>
        <w:t xml:space="preserve"> Самый светлый праздник в году насыщен светом, теплом, открытостью и искренностью пожеланий. Ежедневно каждый житель планеты З</w:t>
      </w:r>
      <w:r>
        <w:t>емля произносит десятки раз слова благодарности. Но в знаменательный день, символ праздника звучит особенно часто. Воспользуйтесь поводом и поблагодарите родителей, друзей, членов семьи просто так, за то, что они есть, любят и ценят вас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Не ограничивайте п</w:t>
      </w:r>
      <w:r>
        <w:t>ожелания только знаменательной датой. Естественный и настоящий знак уважения должен стать обыденным и привычным каждый день. Желать человеку покровительства Высших Сил, говорите эти замечательные слова, вкладывая в них всю душу – «Да пребудет с тобой благо</w:t>
      </w:r>
      <w:r>
        <w:t>получие и удача! Спаси, Бог!»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lastRenderedPageBreak/>
        <w:t>Множество пословиц содержат слово «спасибо» в качестве центральной смысловой нагрузки. Благодаря устному народному творчеству можно проследить отношение людей к вежливому жесту, взглянув глазами социума на благодарность в том</w:t>
      </w:r>
      <w:r>
        <w:t xml:space="preserve"> или ином ракурсе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Такие привычные фразы, употребляемые нами ежедневно, как «Спасибо некрасиво», «Спасибо в карман не положишь», «За спасибо пусть дураки работают» сформировали у большинства укоренившееся мнение о негативном оттенке доброго слова, олицетво</w:t>
      </w:r>
      <w:r>
        <w:t>ряющего собой неэффективную замену денежных средств. О неблагодарности человеческой рассказывают пословицы «Вместо спасибо да в шею бьют», «Муравей не по себе ношу тащит, да никто ему спасибо не скажет»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Но самой поучительной является мудрость «Спасибо – в</w:t>
      </w:r>
      <w:r>
        <w:t>еликое дело». В ней сквозит почтение к искреннему слову, несущему доброту, с помощью которого можно выразить человеку признательность и продемонстрировать свои хорошие манеры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Когда заканчиваются Святки в 2019 году, что можно и нельзя делат</w:t>
      </w:r>
      <w:r>
        <w:t>ь</w:t>
      </w:r>
    </w:p>
    <w:p w:rsidR="00000000" w:rsidRDefault="00621854">
      <w:pPr>
        <w:pStyle w:val="a3"/>
        <w:spacing w:line="276" w:lineRule="auto"/>
        <w:divId w:val="126434037"/>
      </w:pPr>
      <w:r>
        <w:t>Короткое слово</w:t>
      </w:r>
      <w:r>
        <w:t xml:space="preserve"> «Спасибо</w:t>
      </w:r>
      <w:r>
        <w:t>»</w:t>
      </w:r>
    </w:p>
    <w:p w:rsidR="00000000" w:rsidRDefault="00621854">
      <w:pPr>
        <w:pStyle w:val="a3"/>
        <w:spacing w:line="276" w:lineRule="auto"/>
        <w:divId w:val="126434037"/>
      </w:pPr>
      <w:r>
        <w:t>Таит в себе тайну большую: Христос наш, Великий Спаситель, Душевные раны врачует! Короткое слово «Спасибо». Для нас – оберег от напастей. Когда говорим мы «Спасибо», желаем здоровья и счастья</w:t>
      </w:r>
      <w:r>
        <w:t>!</w:t>
      </w:r>
    </w:p>
    <w:p w:rsidR="00000000" w:rsidRDefault="00621854">
      <w:pPr>
        <w:pStyle w:val="a3"/>
        <w:spacing w:line="276" w:lineRule="auto"/>
        <w:divId w:val="126434037"/>
      </w:pPr>
      <w:r>
        <w:t>Слайд 4</w:t>
      </w:r>
      <w:r>
        <w:t>.</w:t>
      </w:r>
    </w:p>
    <w:p w:rsidR="00000000" w:rsidRDefault="00EB3112">
      <w:pPr>
        <w:spacing w:line="276" w:lineRule="auto"/>
        <w:divId w:val="126434037"/>
        <w:rPr>
          <w:rFonts w:eastAsia="Times New Roman"/>
        </w:rPr>
      </w:pPr>
      <w:r>
        <w:rPr>
          <w:rFonts w:eastAsia="Times New Roman"/>
          <w:noProof/>
        </w:rPr>
        <w:pict>
          <v:shape id="_x0000_i1034" type="#_x0000_t75" style="width:467.25pt;height:311.25pt">
            <v:imagedata r:id="rId7" o:title="4"/>
          </v:shape>
        </w:pict>
      </w:r>
    </w:p>
    <w:p w:rsidR="00000000" w:rsidRDefault="00621854">
      <w:pPr>
        <w:pStyle w:val="a3"/>
        <w:spacing w:line="276" w:lineRule="auto"/>
        <w:divId w:val="126434037"/>
      </w:pPr>
      <w:r>
        <w:rPr>
          <w:rStyle w:val="a4"/>
        </w:rPr>
        <w:lastRenderedPageBreak/>
        <w:t>Ведущий:</w:t>
      </w:r>
      <w:r>
        <w:t xml:space="preserve"> Всемирный день "спасибо", который призван напомнить жителям пла</w:t>
      </w:r>
      <w:r>
        <w:t>неты о ценности хороших манер, вежливости, умении благодарить окружающих за добрые поступки, учрежден по инициативе Юнеско и ООН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Впервые выражение "спасибо" зафиксировано в словаре-разговорнике, изданном в Париже в 1586 году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Русский аналог способа выраже</w:t>
      </w:r>
      <w:r>
        <w:t>ния признательности появился примерно в это же время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Это говорит о том, что, как и русское "спасибо", так и "спасибо", произнесенные практически на всех языках мира, имели и имеют для культуры любого народа чрезвычайно важное значение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Самый "благодарный"</w:t>
      </w:r>
      <w:r>
        <w:t xml:space="preserve"> день в году многие празднуют с большим размахом и с превеликим удовольствием. Во многих городах во Всемирный день "спасибо" проводятся ярмарки, устраиваются образовательные акции, конкурсы и множество других развлекательных мероприятий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 xml:space="preserve">В образовательных </w:t>
      </w:r>
      <w:r>
        <w:t>учреждениях говорят о важности благодарности — активисты рассказывают о культурных традициях, этике, хороших манерах. Молодые люди проводят уличные акции, посвященные празднику, принять участие в которых готовы многие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Слайд 5</w:t>
      </w:r>
      <w:r>
        <w:t>.</w:t>
      </w:r>
    </w:p>
    <w:p w:rsidR="00000000" w:rsidRDefault="00EB3112">
      <w:pPr>
        <w:spacing w:line="276" w:lineRule="auto"/>
        <w:divId w:val="126434037"/>
        <w:rPr>
          <w:rFonts w:eastAsia="Times New Roman"/>
        </w:rPr>
      </w:pPr>
      <w:r>
        <w:rPr>
          <w:rFonts w:eastAsia="Times New Roman"/>
          <w:noProof/>
        </w:rPr>
        <w:pict>
          <v:shape id="_x0000_i1035" type="#_x0000_t75" style="width:467.25pt;height:308.25pt">
            <v:imagedata r:id="rId8" o:title="5"/>
          </v:shape>
        </w:pict>
      </w:r>
    </w:p>
    <w:p w:rsidR="00000000" w:rsidRDefault="00621854">
      <w:pPr>
        <w:pStyle w:val="a3"/>
        <w:spacing w:line="276" w:lineRule="auto"/>
        <w:divId w:val="126434037"/>
      </w:pPr>
      <w:r>
        <w:t xml:space="preserve">Открытка с </w:t>
      </w:r>
      <w:proofErr w:type="gramStart"/>
      <w:r>
        <w:t>надписью</w:t>
      </w:r>
      <w:proofErr w:type="gramEnd"/>
      <w:r>
        <w:t xml:space="preserve"> "Спасибо</w:t>
      </w:r>
      <w:r>
        <w:t>"</w:t>
      </w:r>
    </w:p>
    <w:p w:rsidR="00000000" w:rsidRDefault="00621854">
      <w:pPr>
        <w:pStyle w:val="a3"/>
        <w:spacing w:line="276" w:lineRule="auto"/>
        <w:divId w:val="126434037"/>
      </w:pPr>
      <w:r>
        <w:lastRenderedPageBreak/>
        <w:t>Во Всемирный день "спасибо" проводят благотворительные акции, на которых собирают для нуждающихся средства. В этот день люди говорят друг другу теплые слова, обмениваются открытками с надписью: "Спасибо!", то есть в целом стараются быть предельно вежливыми</w:t>
      </w:r>
      <w:r>
        <w:t xml:space="preserve"> и выражать благодарность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Магические свойств</w:t>
      </w:r>
      <w:r>
        <w:t>а</w:t>
      </w:r>
    </w:p>
    <w:p w:rsidR="00000000" w:rsidRDefault="00621854">
      <w:pPr>
        <w:pStyle w:val="a3"/>
        <w:spacing w:line="276" w:lineRule="auto"/>
        <w:divId w:val="126434037"/>
      </w:pPr>
      <w:r>
        <w:t>Слово "спасибо", как считают психологи, обладает магическими свойствами, оно может успокоить и согреть своей теплотой. Слово "спасибо" является своеобразным устным "поглаживанием", столь необходимым как в детс</w:t>
      </w:r>
      <w:r>
        <w:t>тве, так и во взрослой жизни. Именно поэтому вежливости учить стоит с детства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Выражение благодарности, по мнению специалистов, улучшают здоровье всем — и того, к кому они обращены, и того, кто их произносит. Но следует помнить, что истинная благодарность,</w:t>
      </w:r>
      <w:r>
        <w:t xml:space="preserve"> которая может принести пользу, только та, что идет от чистого сердца, отсюда и выражение – "благо дарю"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В частности, слова благодарности, особенно "спасибо", влияют положительно на эмоциональное состояние и умственную деятельность человека. Выражение "сп</w:t>
      </w:r>
      <w:r>
        <w:t>асибо" применять в жизни легко, оно очень простое и искреннее и является проводником установления теплых доброжелательных отношений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Известный американский психолог Вирджиния Сатир писала, что людям для выживания нужно по четыре объятия в день, для поддерж</w:t>
      </w:r>
      <w:r>
        <w:t>ки — по восемь объятий, а для роста — по двенадцать объятий в день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Так что почаще говорите волшебное слово "спасибо" и дарите людям частицу своего душевного тепла, и оно обязательно "бумерангом" вернется к вам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Интересные факт</w:t>
      </w:r>
      <w:r>
        <w:t>ы</w:t>
      </w:r>
    </w:p>
    <w:p w:rsidR="00000000" w:rsidRDefault="00621854">
      <w:pPr>
        <w:pStyle w:val="a3"/>
        <w:spacing w:line="276" w:lineRule="auto"/>
        <w:divId w:val="126434037"/>
      </w:pPr>
      <w:r>
        <w:t>Говоря "спасибо", нужно смо</w:t>
      </w:r>
      <w:r>
        <w:t>треть человеку в глаза, так как благодарность не должна быть условной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Нельзя благодарить людей в состоянии раздражения, так как благодарность не достигнет своей цели и не принесет радость никому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Староверы не используют слово "спасибо", избегая его в свое</w:t>
      </w:r>
      <w:r>
        <w:t>й речи, так как считают, что слово родилось из словосочетания "спаси Бай". Бай — имя одного из языческих богов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Из крупных городов мира самым вежливым считается Нью-Йорк — "спасибо" здесь чаще всего произносят. В рейтинге вежливости Москва заняла 30-е мест</w:t>
      </w:r>
      <w:r>
        <w:t>о среди 42 крупных городов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Новый год в Нью-Йорк</w:t>
      </w:r>
      <w:r>
        <w:t>е</w:t>
      </w:r>
    </w:p>
    <w:p w:rsidR="00000000" w:rsidRDefault="00621854">
      <w:pPr>
        <w:pStyle w:val="a3"/>
        <w:spacing w:line="276" w:lineRule="auto"/>
        <w:divId w:val="126434037"/>
      </w:pPr>
      <w:r>
        <w:t>Слайд 6</w:t>
      </w:r>
      <w:r>
        <w:t>.</w:t>
      </w:r>
    </w:p>
    <w:p w:rsidR="00000000" w:rsidRDefault="00EB3112">
      <w:pPr>
        <w:spacing w:line="276" w:lineRule="auto"/>
        <w:divId w:val="126434037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lastRenderedPageBreak/>
        <w:pict>
          <v:shape id="_x0000_i1036" type="#_x0000_t75" style="width:467.25pt;height:310.5pt">
            <v:imagedata r:id="rId9" o:title="6"/>
          </v:shape>
        </w:pict>
      </w:r>
    </w:p>
    <w:p w:rsidR="00000000" w:rsidRDefault="00621854">
      <w:pPr>
        <w:pStyle w:val="a3"/>
        <w:spacing w:line="276" w:lineRule="auto"/>
        <w:divId w:val="126434037"/>
      </w:pPr>
      <w:r>
        <w:t>Слова благодарности реже всего можно услышать в Мумбаи — в самом</w:t>
      </w:r>
      <w:r>
        <w:t xml:space="preserve"> населенном городе Индии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Помните, что слова благодарности обладают волшебными свойствами —люди с их помощью дарят радость друг другу, выражают внимание и передают положительные эмоции, то, без чего наша жизнь стала бы мрачной и скудной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Поэтому не скупите</w:t>
      </w:r>
      <w:r>
        <w:t>сь на добрые и теплые слова, поблагодарите в этот день всех, кто рядом с вами, всех, кого любите и цените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Произнося "спасибо", вы благодарите саму Судьбу, Бога, пронизывая светом и теплом не только того, к кому обращены слова, но и свою собственную ауру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Слово "спасибо", по своей этимологии, несет в себе знак рождения, символ удачи, связь земли и неба, а также мужской и женской сущности. И слово, произнесенное с искренней интонацией, активирует смысл, заложенный в него, и подарит бездну позитива и добра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t>Е</w:t>
      </w:r>
      <w:r>
        <w:t>жегодно, наряду со Всемирным днем "спасибо", мы празднуем Всемирный день благодарности (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Gratitude</w:t>
      </w:r>
      <w:proofErr w:type="spellEnd"/>
      <w:r>
        <w:t xml:space="preserve"> </w:t>
      </w:r>
      <w:proofErr w:type="spellStart"/>
      <w:r>
        <w:t>Day</w:t>
      </w:r>
      <w:proofErr w:type="spellEnd"/>
      <w:r>
        <w:t>), который отмечаем 21 сентября</w:t>
      </w:r>
      <w:r>
        <w:t>.</w:t>
      </w:r>
    </w:p>
    <w:p w:rsidR="00000000" w:rsidRDefault="00621854">
      <w:pPr>
        <w:pStyle w:val="a3"/>
        <w:spacing w:line="276" w:lineRule="auto"/>
        <w:divId w:val="126434037"/>
      </w:pPr>
      <w:r>
        <w:rPr>
          <w:rStyle w:val="a4"/>
        </w:rPr>
        <w:t xml:space="preserve">Ведущий: </w:t>
      </w:r>
      <w:r>
        <w:t>СПАСИБО вам дорогие друзья, что сегодня вы вместе с нами узнали много нового про праздник – Международный д</w:t>
      </w:r>
      <w:r>
        <w:t>ень спасибо. Не забывайте благодарить своих родных и близких и просто людей, которые оказывают вам помощь. Всего вам самого хорошего, до новых встреч</w:t>
      </w:r>
      <w:r>
        <w:t>!</w:t>
      </w:r>
    </w:p>
    <w:p w:rsidR="00621854" w:rsidRDefault="00621854">
      <w:pPr>
        <w:spacing w:line="276" w:lineRule="auto"/>
        <w:divId w:val="12017475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29.11.2023</w:t>
      </w:r>
    </w:p>
    <w:sectPr w:rsidR="0062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3112"/>
    <w:rsid w:val="00621854"/>
    <w:rsid w:val="00E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B0DF4-69EE-44CA-9440-3BB26C45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759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6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03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2023-11-29T07:09:00Z</dcterms:created>
  <dcterms:modified xsi:type="dcterms:W3CDTF">2023-11-29T07:09:00Z</dcterms:modified>
</cp:coreProperties>
</file>